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4E" w:rsidRPr="00200C85" w:rsidRDefault="00AC294E" w:rsidP="00AC294E">
      <w:pPr>
        <w:jc w:val="both"/>
      </w:pPr>
      <w:r w:rsidRPr="00200C85">
        <w:t xml:space="preserve">Столична община уведомява всички граждани, които са кандидатствали за подмяна на отоплителното си устройство,  че започва </w:t>
      </w:r>
      <w:r w:rsidRPr="00200C85">
        <w:rPr>
          <w:u w:val="single"/>
        </w:rPr>
        <w:t>поетапно</w:t>
      </w:r>
      <w:r w:rsidR="008938F8">
        <w:rPr>
          <w:u w:val="single"/>
        </w:rPr>
        <w:t>то</w:t>
      </w:r>
      <w:r w:rsidRPr="00200C85">
        <w:t xml:space="preserve"> подписване на индивидуалните договори с одобрените кандидати по </w:t>
      </w:r>
      <w:r w:rsidRPr="00200C85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 w:rsidRPr="00200C85"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AC294E" w:rsidRDefault="00AC294E" w:rsidP="00AC294E">
      <w:pPr>
        <w:shd w:val="clear" w:color="auto" w:fill="FFFFFF"/>
        <w:jc w:val="both"/>
        <w:rPr>
          <w:bCs/>
          <w:color w:val="000000"/>
        </w:rPr>
      </w:pPr>
    </w:p>
    <w:p w:rsidR="007E5D99" w:rsidRPr="00350FFB" w:rsidRDefault="007E5D99" w:rsidP="00C22C6C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>
        <w:t xml:space="preserve">За периода от </w:t>
      </w:r>
      <w:r w:rsidR="00C22C6C" w:rsidRPr="00544CF6">
        <w:rPr>
          <w:b/>
        </w:rPr>
        <w:t>1</w:t>
      </w:r>
      <w:r w:rsidR="00941013" w:rsidRPr="00544CF6">
        <w:rPr>
          <w:b/>
        </w:rPr>
        <w:t>7</w:t>
      </w:r>
      <w:r w:rsidR="00213DB0" w:rsidRPr="00544CF6">
        <w:rPr>
          <w:b/>
        </w:rPr>
        <w:t xml:space="preserve">.05.2021г. </w:t>
      </w:r>
      <w:r w:rsidR="00C22C6C" w:rsidRPr="00544CF6">
        <w:rPr>
          <w:b/>
        </w:rPr>
        <w:t>до 27</w:t>
      </w:r>
      <w:r w:rsidRPr="00544CF6">
        <w:rPr>
          <w:b/>
        </w:rPr>
        <w:t>.05.2021г</w:t>
      </w:r>
      <w:r>
        <w:t xml:space="preserve">. </w:t>
      </w:r>
      <w:r w:rsidR="005A48B1">
        <w:t xml:space="preserve">(в работни дни) </w:t>
      </w:r>
      <w:r>
        <w:t xml:space="preserve">ще бъдат подписвани договорите </w:t>
      </w:r>
      <w:r w:rsidRPr="00200C85">
        <w:rPr>
          <w:color w:val="333333"/>
        </w:rPr>
        <w:t>между Столичната община и одобрените канд</w:t>
      </w:r>
      <w:r>
        <w:rPr>
          <w:color w:val="333333"/>
        </w:rPr>
        <w:t xml:space="preserve">идати за смяна на отоплителните </w:t>
      </w:r>
      <w:r w:rsidRPr="00200C85">
        <w:rPr>
          <w:color w:val="333333"/>
        </w:rPr>
        <w:t>уреди </w:t>
      </w:r>
      <w:r>
        <w:rPr>
          <w:color w:val="333333"/>
        </w:rPr>
        <w:t xml:space="preserve">от </w:t>
      </w:r>
      <w:r w:rsidR="00C22C6C" w:rsidRPr="00544CF6">
        <w:rPr>
          <w:b/>
          <w:color w:val="333333"/>
        </w:rPr>
        <w:t>район „Кремиковци</w:t>
      </w:r>
      <w:r w:rsidRPr="00544CF6">
        <w:rPr>
          <w:b/>
          <w:color w:val="333333"/>
        </w:rPr>
        <w:t>”</w:t>
      </w:r>
      <w:r>
        <w:rPr>
          <w:color w:val="333333"/>
        </w:rPr>
        <w:t xml:space="preserve"> </w:t>
      </w:r>
      <w:r w:rsidRPr="00350FFB">
        <w:rPr>
          <w:rStyle w:val="Strong"/>
          <w:b w:val="0"/>
          <w:color w:val="333333"/>
        </w:rPr>
        <w:t>за</w:t>
      </w:r>
      <w:r w:rsidRPr="00350FFB">
        <w:rPr>
          <w:b/>
          <w:color w:val="333333"/>
        </w:rPr>
        <w:t> </w:t>
      </w:r>
      <w:r w:rsidR="0062025C" w:rsidRPr="00350FFB">
        <w:rPr>
          <w:rStyle w:val="Strong"/>
          <w:b w:val="0"/>
          <w:color w:val="333333"/>
        </w:rPr>
        <w:t> живущите в</w:t>
      </w:r>
      <w:r w:rsidR="0062025C">
        <w:rPr>
          <w:rStyle w:val="Strong"/>
          <w:color w:val="333333"/>
        </w:rPr>
        <w:t xml:space="preserve"> </w:t>
      </w:r>
      <w:r w:rsidR="00C22C6C" w:rsidRPr="00C22C6C">
        <w:t>гр</w:t>
      </w:r>
      <w:r w:rsidR="0062025C" w:rsidRPr="00C22C6C">
        <w:t>.</w:t>
      </w:r>
      <w:r w:rsidR="00C22C6C" w:rsidRPr="00C22C6C">
        <w:t xml:space="preserve"> Бухово, кв. </w:t>
      </w:r>
      <w:r w:rsidR="00544CF6">
        <w:t>„</w:t>
      </w:r>
      <w:r w:rsidR="00C22C6C" w:rsidRPr="00C22C6C">
        <w:t>Кремиковци</w:t>
      </w:r>
      <w:r w:rsidR="00544CF6">
        <w:t>“</w:t>
      </w:r>
      <w:r w:rsidR="00C22C6C" w:rsidRPr="00C22C6C">
        <w:t xml:space="preserve">, кв. </w:t>
      </w:r>
      <w:r w:rsidR="00544CF6">
        <w:t>„</w:t>
      </w:r>
      <w:proofErr w:type="spellStart"/>
      <w:r w:rsidR="00C22C6C" w:rsidRPr="00C22C6C">
        <w:t>Сеславци</w:t>
      </w:r>
      <w:proofErr w:type="spellEnd"/>
      <w:r w:rsidR="00544CF6">
        <w:t>“</w:t>
      </w:r>
      <w:r w:rsidR="00C22C6C" w:rsidRPr="00C22C6C">
        <w:t xml:space="preserve">, кв. </w:t>
      </w:r>
      <w:r w:rsidR="00544CF6">
        <w:t>„</w:t>
      </w:r>
      <w:proofErr w:type="spellStart"/>
      <w:r w:rsidR="00C22C6C" w:rsidRPr="00C22C6C">
        <w:t>Ботунец</w:t>
      </w:r>
      <w:proofErr w:type="spellEnd"/>
      <w:r w:rsidR="00544CF6">
        <w:t>“</w:t>
      </w:r>
      <w:r w:rsidR="00C22C6C" w:rsidRPr="00C22C6C">
        <w:t xml:space="preserve">, кв. </w:t>
      </w:r>
      <w:r w:rsidR="00544CF6">
        <w:t>„</w:t>
      </w:r>
      <w:r w:rsidR="00C22C6C" w:rsidRPr="00C22C6C">
        <w:t>Челопечене</w:t>
      </w:r>
      <w:r w:rsidR="00544CF6">
        <w:t>“</w:t>
      </w:r>
      <w:r w:rsidR="00C22C6C" w:rsidRPr="00C22C6C">
        <w:t xml:space="preserve">, кв. </w:t>
      </w:r>
      <w:r w:rsidR="00544CF6">
        <w:t>„</w:t>
      </w:r>
      <w:r w:rsidR="00C22C6C" w:rsidRPr="00C22C6C">
        <w:t>Враждебна</w:t>
      </w:r>
      <w:r w:rsidR="00544CF6">
        <w:t>“</w:t>
      </w:r>
      <w:r w:rsidR="00C22C6C" w:rsidRPr="00C22C6C">
        <w:t>, с. Долни Бог</w:t>
      </w:r>
      <w:r w:rsidR="00544CF6">
        <w:t>ров, с. Горни Богров, с. Яна, с</w:t>
      </w:r>
      <w:r w:rsidR="00C22C6C" w:rsidRPr="00C22C6C">
        <w:t>. Желява</w:t>
      </w:r>
    </w:p>
    <w:p w:rsidR="0062025C" w:rsidRDefault="007E5D99" w:rsidP="007E5D99">
      <w:pPr>
        <w:jc w:val="both"/>
      </w:pPr>
      <w:r w:rsidRPr="00327977">
        <w:t>Подписването на договорите ще бъде</w:t>
      </w:r>
      <w:r w:rsidR="0062025C">
        <w:t>:</w:t>
      </w:r>
    </w:p>
    <w:p w:rsidR="007E5D99" w:rsidRPr="00544CF6" w:rsidRDefault="00C22C6C" w:rsidP="00C64A82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>За гр. Бухово</w:t>
      </w:r>
      <w:r w:rsidR="0062025C" w:rsidRPr="00544CF6">
        <w:rPr>
          <w:b/>
        </w:rPr>
        <w:t xml:space="preserve"> - </w:t>
      </w:r>
      <w:r w:rsidR="007E5D99" w:rsidRPr="00544CF6">
        <w:rPr>
          <w:b/>
        </w:rPr>
        <w:t xml:space="preserve"> </w:t>
      </w:r>
      <w:r w:rsidR="007E5D99" w:rsidRPr="00544CF6">
        <w:t xml:space="preserve">в сградата </w:t>
      </w:r>
      <w:r w:rsidRPr="00544CF6">
        <w:t xml:space="preserve">на кметството, </w:t>
      </w:r>
      <w:r w:rsidR="007E5D99" w:rsidRPr="00544CF6">
        <w:t>на</w:t>
      </w:r>
      <w:r w:rsidR="0062025C" w:rsidRPr="00544CF6">
        <w:t xml:space="preserve"> адрес</w:t>
      </w:r>
      <w:r w:rsidR="00631C18" w:rsidRPr="00544CF6">
        <w:t>: ул. „Никола Бонев“ № 4</w:t>
      </w:r>
      <w:r w:rsidRPr="00544CF6">
        <w:t>, от понеделник до четвъртък</w:t>
      </w:r>
      <w:r w:rsidR="0062025C" w:rsidRPr="00544CF6">
        <w:t xml:space="preserve"> от </w:t>
      </w:r>
      <w:r w:rsidRPr="00544CF6">
        <w:rPr>
          <w:b/>
        </w:rPr>
        <w:t>14</w:t>
      </w:r>
      <w:r w:rsidR="0062025C" w:rsidRPr="00544CF6">
        <w:rPr>
          <w:b/>
        </w:rPr>
        <w:t>:00</w:t>
      </w:r>
      <w:r w:rsidR="0062025C" w:rsidRPr="00544CF6">
        <w:t xml:space="preserve"> </w:t>
      </w:r>
      <w:r w:rsidR="007E5D99" w:rsidRPr="00544CF6">
        <w:rPr>
          <w:b/>
        </w:rPr>
        <w:t xml:space="preserve">ч. до </w:t>
      </w:r>
      <w:r w:rsidR="0062025C" w:rsidRPr="00544CF6">
        <w:rPr>
          <w:b/>
        </w:rPr>
        <w:t xml:space="preserve">17:00 </w:t>
      </w:r>
      <w:r w:rsidRPr="00544CF6">
        <w:rPr>
          <w:b/>
        </w:rPr>
        <w:t>ч, като на 19.05.21г.</w:t>
      </w:r>
      <w:r w:rsidR="00213DB0" w:rsidRPr="00544CF6">
        <w:rPr>
          <w:b/>
        </w:rPr>
        <w:t xml:space="preserve"> (сряда)</w:t>
      </w:r>
      <w:r w:rsidRPr="00544CF6">
        <w:rPr>
          <w:b/>
        </w:rPr>
        <w:t xml:space="preserve"> и 26.05.21г</w:t>
      </w:r>
      <w:r w:rsidR="00213DB0" w:rsidRPr="00544CF6">
        <w:rPr>
          <w:b/>
        </w:rPr>
        <w:t xml:space="preserve">.(сряда) от 14:00 ч. до 18:30 ч. </w:t>
      </w:r>
    </w:p>
    <w:p w:rsidR="007E57F2" w:rsidRPr="00544CF6" w:rsidRDefault="000B0997" w:rsidP="000B0997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 xml:space="preserve">За кв. </w:t>
      </w:r>
      <w:r w:rsidR="00544CF6">
        <w:rPr>
          <w:b/>
        </w:rPr>
        <w:t>„</w:t>
      </w:r>
      <w:r w:rsidRPr="00544CF6">
        <w:rPr>
          <w:b/>
        </w:rPr>
        <w:t>Кремиковци</w:t>
      </w:r>
      <w:r w:rsidR="00544CF6">
        <w:rPr>
          <w:b/>
        </w:rPr>
        <w:t>“</w:t>
      </w:r>
      <w:r w:rsidR="00C64A82" w:rsidRPr="00544CF6">
        <w:t xml:space="preserve"> -</w:t>
      </w:r>
      <w:r w:rsidR="007E57F2" w:rsidRPr="00544CF6">
        <w:t xml:space="preserve"> </w:t>
      </w:r>
      <w:r w:rsidRPr="00544CF6">
        <w:t>в сградата на кметството, на адрес</w:t>
      </w:r>
      <w:r w:rsidR="00631C18" w:rsidRPr="00544CF6">
        <w:t>: ул. „</w:t>
      </w:r>
      <w:proofErr w:type="spellStart"/>
      <w:r w:rsidR="00631C18" w:rsidRPr="00544CF6">
        <w:t>Радивоя</w:t>
      </w:r>
      <w:proofErr w:type="spellEnd"/>
      <w:r w:rsidR="00631C18" w:rsidRPr="00544CF6">
        <w:t>“ № 6</w:t>
      </w:r>
      <w:r w:rsidRPr="00544CF6">
        <w:t xml:space="preserve">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0B0997" w:rsidRPr="00544CF6" w:rsidRDefault="007E57F2" w:rsidP="000B0997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>З</w:t>
      </w:r>
      <w:r w:rsidR="000B0997" w:rsidRPr="00544CF6">
        <w:rPr>
          <w:b/>
        </w:rPr>
        <w:t xml:space="preserve">а кв. </w:t>
      </w:r>
      <w:r w:rsidR="00544CF6">
        <w:rPr>
          <w:b/>
        </w:rPr>
        <w:t>„</w:t>
      </w:r>
      <w:proofErr w:type="spellStart"/>
      <w:r w:rsidR="000B0997" w:rsidRPr="00544CF6">
        <w:rPr>
          <w:b/>
        </w:rPr>
        <w:t>Сеславци</w:t>
      </w:r>
      <w:proofErr w:type="spellEnd"/>
      <w:r w:rsidR="00544CF6">
        <w:rPr>
          <w:b/>
        </w:rPr>
        <w:t>“</w:t>
      </w:r>
      <w:r w:rsidRPr="00544CF6">
        <w:t xml:space="preserve"> - </w:t>
      </w:r>
      <w:r w:rsidR="000B0997" w:rsidRPr="00544CF6">
        <w:t>в сградата на кметството, на адрес</w:t>
      </w:r>
      <w:r w:rsidR="00631C18" w:rsidRPr="00544CF6">
        <w:t>: ул. „Стара планина“ № 47</w:t>
      </w:r>
      <w:r w:rsidR="000B0997" w:rsidRPr="00544CF6">
        <w:t xml:space="preserve">, от понеделник до четвъртък от </w:t>
      </w:r>
      <w:r w:rsidR="000B0997" w:rsidRPr="00544CF6">
        <w:rPr>
          <w:b/>
        </w:rPr>
        <w:t>14:00</w:t>
      </w:r>
      <w:r w:rsidR="000B0997" w:rsidRPr="00544CF6">
        <w:t xml:space="preserve"> </w:t>
      </w:r>
      <w:r w:rsidR="000B0997" w:rsidRPr="00544CF6">
        <w:rPr>
          <w:b/>
        </w:rPr>
        <w:t xml:space="preserve">ч. до 17:00 ч, като на 19.05.21г. (сряда) и 26.05.21г.(сряда) от 14:00 ч. до 18:30 ч. </w:t>
      </w:r>
    </w:p>
    <w:p w:rsidR="000B0997" w:rsidRPr="00544CF6" w:rsidRDefault="000B0997" w:rsidP="000B0997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 xml:space="preserve">За кв. </w:t>
      </w:r>
      <w:r w:rsidR="00544CF6">
        <w:rPr>
          <w:b/>
        </w:rPr>
        <w:t>„</w:t>
      </w:r>
      <w:proofErr w:type="spellStart"/>
      <w:r w:rsidRPr="00544CF6">
        <w:rPr>
          <w:b/>
        </w:rPr>
        <w:t>Ботунец</w:t>
      </w:r>
      <w:proofErr w:type="spellEnd"/>
      <w:r w:rsidR="00544CF6">
        <w:rPr>
          <w:b/>
        </w:rPr>
        <w:t>“</w:t>
      </w:r>
      <w:r w:rsidR="007E57F2" w:rsidRPr="00544CF6">
        <w:t xml:space="preserve"> - </w:t>
      </w:r>
      <w:r w:rsidRPr="00544CF6">
        <w:t>в сградата на кметството, на адрес</w:t>
      </w:r>
      <w:r w:rsidR="00631C18" w:rsidRPr="00544CF6">
        <w:t>: ул. „Зорница“ № 2</w:t>
      </w:r>
      <w:r w:rsidRPr="00544CF6">
        <w:t xml:space="preserve">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0B0997" w:rsidRPr="00544CF6" w:rsidRDefault="000B0997" w:rsidP="000B0997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 xml:space="preserve">За кв. </w:t>
      </w:r>
      <w:r w:rsidR="00544CF6">
        <w:rPr>
          <w:b/>
        </w:rPr>
        <w:t>„</w:t>
      </w:r>
      <w:r w:rsidRPr="00544CF6">
        <w:rPr>
          <w:b/>
        </w:rPr>
        <w:t>Челопечене</w:t>
      </w:r>
      <w:r w:rsidR="00544CF6">
        <w:rPr>
          <w:b/>
        </w:rPr>
        <w:t>“</w:t>
      </w:r>
      <w:r w:rsidR="007E57F2" w:rsidRPr="00544CF6">
        <w:t xml:space="preserve"> </w:t>
      </w:r>
      <w:r w:rsidRPr="00544CF6">
        <w:t>- в сградата на кметството, на адрес</w:t>
      </w:r>
      <w:r w:rsidR="00631C18" w:rsidRPr="00544CF6">
        <w:t>: ул. „Ангел Маджаров“ № 70</w:t>
      </w:r>
      <w:r w:rsidRPr="00544CF6">
        <w:t xml:space="preserve">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0B0997" w:rsidRPr="00544CF6" w:rsidRDefault="000B0997" w:rsidP="000B0997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 xml:space="preserve">За кв. </w:t>
      </w:r>
      <w:r w:rsidR="00544CF6">
        <w:rPr>
          <w:b/>
        </w:rPr>
        <w:t>„</w:t>
      </w:r>
      <w:r w:rsidRPr="00544CF6">
        <w:rPr>
          <w:b/>
        </w:rPr>
        <w:t>Враждебна</w:t>
      </w:r>
      <w:r w:rsidR="00544CF6">
        <w:rPr>
          <w:b/>
        </w:rPr>
        <w:t>“</w:t>
      </w:r>
      <w:bookmarkStart w:id="0" w:name="_GoBack"/>
      <w:bookmarkEnd w:id="0"/>
      <w:r w:rsidRPr="00544CF6">
        <w:rPr>
          <w:b/>
        </w:rPr>
        <w:t xml:space="preserve"> -</w:t>
      </w:r>
      <w:r w:rsidR="007E57F2" w:rsidRPr="00544CF6">
        <w:t xml:space="preserve"> </w:t>
      </w:r>
      <w:r w:rsidRPr="00544CF6">
        <w:t>в сградата на кметството, на адрес</w:t>
      </w:r>
      <w:r w:rsidR="00631C18" w:rsidRPr="00544CF6">
        <w:t>: ул. „8-ма“ № 42</w:t>
      </w:r>
      <w:r w:rsidRPr="00544CF6">
        <w:t xml:space="preserve">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0B0997" w:rsidRPr="00544CF6" w:rsidRDefault="000B0997" w:rsidP="000B0997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>За с. Долни Богров</w:t>
      </w:r>
      <w:r w:rsidR="006B1E04" w:rsidRPr="00544CF6">
        <w:t xml:space="preserve"> - </w:t>
      </w:r>
      <w:r w:rsidRPr="00544CF6">
        <w:t>в сградата на кметството, на адрес</w:t>
      </w:r>
      <w:r w:rsidR="00631C18" w:rsidRPr="00544CF6">
        <w:t>: ул. „1-ва“ № 3</w:t>
      </w:r>
      <w:r w:rsidRPr="00544CF6">
        <w:t xml:space="preserve">1,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0B0997" w:rsidRPr="00544CF6" w:rsidRDefault="000B0997" w:rsidP="000B0997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>За с. Горни Богров</w:t>
      </w:r>
      <w:r w:rsidR="006B1E04" w:rsidRPr="00544CF6">
        <w:t xml:space="preserve"> - </w:t>
      </w:r>
      <w:r w:rsidRPr="00544CF6">
        <w:t>в сградата на кметството, на адрес</w:t>
      </w:r>
      <w:r w:rsidR="00631C18" w:rsidRPr="00544CF6">
        <w:t>: ул. „Трети март“ № 1</w:t>
      </w:r>
      <w:r w:rsidRPr="00544CF6">
        <w:t xml:space="preserve">1,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544CF6" w:rsidRPr="00544CF6" w:rsidRDefault="000B0997" w:rsidP="00544CF6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>За с. Яна</w:t>
      </w:r>
      <w:r w:rsidR="006B1E04" w:rsidRPr="00544CF6">
        <w:t xml:space="preserve"> - </w:t>
      </w:r>
      <w:r w:rsidRPr="00544CF6">
        <w:t>в сградата на кметството, на адрес</w:t>
      </w:r>
      <w:r w:rsidR="00A90A78" w:rsidRPr="00544CF6">
        <w:t>: ул. „Васил Левски“ № 30</w:t>
      </w:r>
      <w:r w:rsidRPr="00544CF6">
        <w:t xml:space="preserve">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6B1E04" w:rsidRPr="00544CF6" w:rsidRDefault="005A48B1" w:rsidP="00544CF6">
      <w:pPr>
        <w:pStyle w:val="ListParagraph"/>
        <w:numPr>
          <w:ilvl w:val="0"/>
          <w:numId w:val="7"/>
        </w:numPr>
        <w:ind w:left="993"/>
        <w:jc w:val="both"/>
      </w:pPr>
      <w:r w:rsidRPr="00544CF6">
        <w:rPr>
          <w:b/>
        </w:rPr>
        <w:t>За с. Желява</w:t>
      </w:r>
      <w:r w:rsidRPr="00544CF6">
        <w:t xml:space="preserve"> - в сградата на кметството, на адрес</w:t>
      </w:r>
      <w:r w:rsidR="00A90A78" w:rsidRPr="00544CF6">
        <w:t>: ул. „Стоян Мечката“ № 2</w:t>
      </w:r>
      <w:r w:rsidRPr="00544CF6">
        <w:t xml:space="preserve">, от понеделник до четвъртък от </w:t>
      </w:r>
      <w:r w:rsidRPr="00544CF6">
        <w:rPr>
          <w:b/>
        </w:rPr>
        <w:t>14:00</w:t>
      </w:r>
      <w:r w:rsidRPr="00544CF6">
        <w:t xml:space="preserve"> </w:t>
      </w:r>
      <w:r w:rsidRPr="00544CF6">
        <w:rPr>
          <w:b/>
        </w:rPr>
        <w:t xml:space="preserve">ч. до 17:00 ч, като на 19.05.21г. (сряда) и 26.05.21г.(сряда) от 14:00 ч. до 18:30 ч. </w:t>
      </w:r>
    </w:p>
    <w:p w:rsidR="007E5D99" w:rsidRPr="00327977" w:rsidRDefault="007E5D99" w:rsidP="007E5D9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lastRenderedPageBreak/>
        <w:t>Договорите ще се подписват в 3 екземпляра, като при подписването всеки кандидат следва да предостави:</w:t>
      </w:r>
    </w:p>
    <w:p w:rsidR="007E5D99" w:rsidRPr="00327977" w:rsidRDefault="007E5D99" w:rsidP="007E5D99">
      <w:pPr>
        <w:pStyle w:val="ListParagraph"/>
        <w:numPr>
          <w:ilvl w:val="0"/>
          <w:numId w:val="6"/>
        </w:numPr>
        <w:jc w:val="both"/>
        <w:rPr>
          <w:b/>
        </w:rPr>
      </w:pPr>
      <w:r w:rsidRPr="00327977">
        <w:rPr>
          <w:b/>
        </w:rPr>
        <w:t>копие от документа за собственост на имота;</w:t>
      </w:r>
    </w:p>
    <w:p w:rsidR="007E5D99" w:rsidRPr="00327977" w:rsidRDefault="007E5D99" w:rsidP="007E5D99">
      <w:pPr>
        <w:pStyle w:val="ListParagraph"/>
        <w:numPr>
          <w:ilvl w:val="0"/>
          <w:numId w:val="6"/>
        </w:numPr>
        <w:jc w:val="both"/>
      </w:pPr>
      <w:r w:rsidRPr="00327977">
        <w:rPr>
          <w:b/>
        </w:rPr>
        <w:t>копие от документ за платени данъци на имота;</w:t>
      </w:r>
    </w:p>
    <w:p w:rsidR="007E5D99" w:rsidRPr="00327977" w:rsidRDefault="007E5D99" w:rsidP="007E5D99">
      <w:pPr>
        <w:pStyle w:val="ListParagraph"/>
        <w:ind w:left="1080"/>
        <w:jc w:val="both"/>
      </w:pPr>
    </w:p>
    <w:p w:rsidR="007E5D99" w:rsidRPr="00327977" w:rsidRDefault="007E5D99" w:rsidP="007E5D99">
      <w:pPr>
        <w:jc w:val="both"/>
        <w:rPr>
          <w:b/>
          <w:u w:val="single"/>
        </w:rPr>
      </w:pPr>
      <w:r w:rsidRPr="00327977">
        <w:t>Горецитираните докумен</w:t>
      </w:r>
      <w:r>
        <w:t>ти се прилагат към договора, кой</w:t>
      </w:r>
      <w:r w:rsidRPr="00327977">
        <w:t xml:space="preserve">то се сключва със Столична община, като се </w:t>
      </w:r>
      <w:r w:rsidRPr="00327977">
        <w:rPr>
          <w:b/>
          <w:u w:val="single"/>
        </w:rPr>
        <w:t>подписва собственоръчно от кандидата.</w:t>
      </w:r>
    </w:p>
    <w:p w:rsidR="007E5D99" w:rsidRPr="00327977" w:rsidRDefault="007E5D99" w:rsidP="007E5D99">
      <w:pPr>
        <w:jc w:val="both"/>
      </w:pPr>
    </w:p>
    <w:p w:rsidR="007E5D99" w:rsidRDefault="007E5D99" w:rsidP="007E5D99">
      <w:pPr>
        <w:jc w:val="both"/>
      </w:pPr>
      <w:r w:rsidRPr="00327977">
        <w:t xml:space="preserve">Създадена е организация за спазване на всички противоепидемични мерки: </w:t>
      </w:r>
    </w:p>
    <w:p w:rsidR="007E5D99" w:rsidRPr="00327977" w:rsidRDefault="007E5D99" w:rsidP="007E5D99">
      <w:pPr>
        <w:jc w:val="both"/>
      </w:pPr>
    </w:p>
    <w:p w:rsidR="007E5D99" w:rsidRPr="00327977" w:rsidRDefault="007E5D99" w:rsidP="007E5D99">
      <w:pPr>
        <w:jc w:val="both"/>
      </w:pPr>
      <w:r w:rsidRPr="00327977">
        <w:t xml:space="preserve">Умоляват се гражданите, </w:t>
      </w:r>
      <w:r w:rsidRPr="00327977">
        <w:rPr>
          <w:u w:val="single"/>
        </w:rPr>
        <w:t>предварително</w:t>
      </w:r>
      <w:r w:rsidRPr="00327977"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7E5D99" w:rsidRPr="00327977" w:rsidRDefault="007E5D99" w:rsidP="007E5D99">
      <w:pPr>
        <w:jc w:val="both"/>
        <w:rPr>
          <w:b/>
        </w:rPr>
      </w:pPr>
    </w:p>
    <w:p w:rsidR="007E5D99" w:rsidRPr="00327977" w:rsidRDefault="007E5D99" w:rsidP="007E5D99"/>
    <w:p w:rsidR="007E5D99" w:rsidRPr="00D42928" w:rsidRDefault="007E5D99" w:rsidP="007E5D99">
      <w:pPr>
        <w:jc w:val="both"/>
      </w:pPr>
      <w:r w:rsidRPr="00327977">
        <w:t xml:space="preserve">Актуална информация за проекта може да се получи на специализираният телефон: </w:t>
      </w:r>
      <w:r w:rsidRPr="00327977">
        <w:rPr>
          <w:b/>
          <w:sz w:val="22"/>
          <w:szCs w:val="22"/>
        </w:rPr>
        <w:t>02/94 22 444</w:t>
      </w:r>
      <w:r w:rsidRPr="00327977">
        <w:rPr>
          <w:sz w:val="22"/>
          <w:szCs w:val="22"/>
        </w:rPr>
        <w:t xml:space="preserve"> </w:t>
      </w:r>
      <w:r w:rsidRPr="00327977">
        <w:t xml:space="preserve">от понеделник до петък, от 8:30 ч. до 18:30 ч. или на следния електронен адрес: </w:t>
      </w:r>
      <w:hyperlink r:id="rId8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</w:p>
    <w:sectPr w:rsidR="00E47B65" w:rsidRPr="00FC624B" w:rsidSect="00F34434">
      <w:headerReference w:type="default" r:id="rId9"/>
      <w:footerReference w:type="default" r:id="rId10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BB" w:rsidRDefault="003B15BB" w:rsidP="00D02B3B">
      <w:r>
        <w:separator/>
      </w:r>
    </w:p>
  </w:endnote>
  <w:endnote w:type="continuationSeparator" w:id="0">
    <w:p w:rsidR="003B15BB" w:rsidRDefault="003B15BB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0263E0" w:rsidP="00C46E8E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133985</wp:posOffset>
              </wp:positionV>
              <wp:extent cx="6296025" cy="19050"/>
              <wp:effectExtent l="0" t="0" r="9525" b="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60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668C1" id="Право съединение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BB" w:rsidRDefault="003B15BB" w:rsidP="00D02B3B">
      <w:r>
        <w:separator/>
      </w:r>
    </w:p>
  </w:footnote>
  <w:footnote w:type="continuationSeparator" w:id="0">
    <w:p w:rsidR="003B15BB" w:rsidRDefault="003B15BB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540F5A"/>
    <w:multiLevelType w:val="hybridMultilevel"/>
    <w:tmpl w:val="ECBCAA72"/>
    <w:lvl w:ilvl="0" w:tplc="4DDA0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3B"/>
    <w:rsid w:val="000263E0"/>
    <w:rsid w:val="0007534C"/>
    <w:rsid w:val="000826FE"/>
    <w:rsid w:val="00083781"/>
    <w:rsid w:val="00084C0B"/>
    <w:rsid w:val="0009278A"/>
    <w:rsid w:val="000B0997"/>
    <w:rsid w:val="00105A8B"/>
    <w:rsid w:val="00115AE6"/>
    <w:rsid w:val="001272C4"/>
    <w:rsid w:val="00141952"/>
    <w:rsid w:val="00152B55"/>
    <w:rsid w:val="001A560B"/>
    <w:rsid w:val="001D3776"/>
    <w:rsid w:val="001D60F5"/>
    <w:rsid w:val="001F0D01"/>
    <w:rsid w:val="00213DB0"/>
    <w:rsid w:val="00236449"/>
    <w:rsid w:val="00247FC9"/>
    <w:rsid w:val="002568DB"/>
    <w:rsid w:val="002716B7"/>
    <w:rsid w:val="002758D8"/>
    <w:rsid w:val="00284633"/>
    <w:rsid w:val="0029780D"/>
    <w:rsid w:val="002C5CD2"/>
    <w:rsid w:val="002E2FC6"/>
    <w:rsid w:val="002F4F0C"/>
    <w:rsid w:val="00306EA9"/>
    <w:rsid w:val="00350FFB"/>
    <w:rsid w:val="0036025F"/>
    <w:rsid w:val="003A3448"/>
    <w:rsid w:val="003B15BB"/>
    <w:rsid w:val="00403B66"/>
    <w:rsid w:val="0047236F"/>
    <w:rsid w:val="00482343"/>
    <w:rsid w:val="004C3B5A"/>
    <w:rsid w:val="004D7B52"/>
    <w:rsid w:val="004E387D"/>
    <w:rsid w:val="004E506E"/>
    <w:rsid w:val="004F270E"/>
    <w:rsid w:val="00515577"/>
    <w:rsid w:val="005263F5"/>
    <w:rsid w:val="00544CF6"/>
    <w:rsid w:val="00573810"/>
    <w:rsid w:val="00583295"/>
    <w:rsid w:val="005A48B1"/>
    <w:rsid w:val="005C22C3"/>
    <w:rsid w:val="005C3146"/>
    <w:rsid w:val="005C4309"/>
    <w:rsid w:val="005C519B"/>
    <w:rsid w:val="005C6E6C"/>
    <w:rsid w:val="005E1DE2"/>
    <w:rsid w:val="005E64BD"/>
    <w:rsid w:val="0062025C"/>
    <w:rsid w:val="00631C18"/>
    <w:rsid w:val="00656D67"/>
    <w:rsid w:val="0068521C"/>
    <w:rsid w:val="006854B2"/>
    <w:rsid w:val="006B1E04"/>
    <w:rsid w:val="006D11D5"/>
    <w:rsid w:val="006D3CBC"/>
    <w:rsid w:val="00707631"/>
    <w:rsid w:val="0073043D"/>
    <w:rsid w:val="0075468E"/>
    <w:rsid w:val="007576AF"/>
    <w:rsid w:val="00772B20"/>
    <w:rsid w:val="00772D79"/>
    <w:rsid w:val="00787A1F"/>
    <w:rsid w:val="007909C7"/>
    <w:rsid w:val="007B42A4"/>
    <w:rsid w:val="007D1F9A"/>
    <w:rsid w:val="007E061E"/>
    <w:rsid w:val="007E43DF"/>
    <w:rsid w:val="007E57F2"/>
    <w:rsid w:val="007E5D99"/>
    <w:rsid w:val="008603A7"/>
    <w:rsid w:val="00865F2D"/>
    <w:rsid w:val="008743CA"/>
    <w:rsid w:val="008938F8"/>
    <w:rsid w:val="00896FFE"/>
    <w:rsid w:val="008A148A"/>
    <w:rsid w:val="008A6F15"/>
    <w:rsid w:val="00906EC1"/>
    <w:rsid w:val="00917D69"/>
    <w:rsid w:val="009224E3"/>
    <w:rsid w:val="0093515A"/>
    <w:rsid w:val="00941013"/>
    <w:rsid w:val="00946936"/>
    <w:rsid w:val="00960F7A"/>
    <w:rsid w:val="00A15A59"/>
    <w:rsid w:val="00A31639"/>
    <w:rsid w:val="00A31EB9"/>
    <w:rsid w:val="00A54505"/>
    <w:rsid w:val="00A90A78"/>
    <w:rsid w:val="00AC294E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BF06B5"/>
    <w:rsid w:val="00C042B9"/>
    <w:rsid w:val="00C10D57"/>
    <w:rsid w:val="00C22C6C"/>
    <w:rsid w:val="00C43E5A"/>
    <w:rsid w:val="00C44B0A"/>
    <w:rsid w:val="00C46E8E"/>
    <w:rsid w:val="00C54680"/>
    <w:rsid w:val="00C60602"/>
    <w:rsid w:val="00C64A82"/>
    <w:rsid w:val="00C92641"/>
    <w:rsid w:val="00C97131"/>
    <w:rsid w:val="00CA0F63"/>
    <w:rsid w:val="00CE4907"/>
    <w:rsid w:val="00D02B3B"/>
    <w:rsid w:val="00D241E6"/>
    <w:rsid w:val="00D75100"/>
    <w:rsid w:val="00D81887"/>
    <w:rsid w:val="00DA0D73"/>
    <w:rsid w:val="00DA497B"/>
    <w:rsid w:val="00DC7260"/>
    <w:rsid w:val="00DD132A"/>
    <w:rsid w:val="00DF31CA"/>
    <w:rsid w:val="00E37E8C"/>
    <w:rsid w:val="00E47B65"/>
    <w:rsid w:val="00E50071"/>
    <w:rsid w:val="00E523B5"/>
    <w:rsid w:val="00E711FE"/>
    <w:rsid w:val="00E80249"/>
    <w:rsid w:val="00EC5A07"/>
    <w:rsid w:val="00ED3A51"/>
    <w:rsid w:val="00ED534D"/>
    <w:rsid w:val="00ED5C77"/>
    <w:rsid w:val="00F2509A"/>
    <w:rsid w:val="00F34434"/>
    <w:rsid w:val="00F45C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B3BA4"/>
  <w15:docId w15:val="{BCFD0B09-55E2-46F5-9F70-6E62B98E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9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ia.bg/op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8A15-3EBF-43F8-9663-CBA4434F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5</cp:revision>
  <cp:lastPrinted>2020-03-06T11:47:00Z</cp:lastPrinted>
  <dcterms:created xsi:type="dcterms:W3CDTF">2021-05-17T08:15:00Z</dcterms:created>
  <dcterms:modified xsi:type="dcterms:W3CDTF">2021-05-17T09:18:00Z</dcterms:modified>
</cp:coreProperties>
</file>